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8" w:rsidRDefault="00906368" w:rsidP="005A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ВНИМАНИЕ</w:t>
      </w:r>
    </w:p>
    <w:p w:rsidR="00906368" w:rsidRPr="004006BD" w:rsidRDefault="00906368" w:rsidP="00766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малых предприятий </w:t>
      </w:r>
    </w:p>
    <w:p w:rsidR="00906368" w:rsidRDefault="00906368" w:rsidP="00766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6BD">
        <w:rPr>
          <w:rFonts w:ascii="Times New Roman" w:hAnsi="Times New Roman" w:cs="Times New Roman"/>
          <w:sz w:val="28"/>
          <w:szCs w:val="28"/>
        </w:rPr>
        <w:t>и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6368" w:rsidRPr="007665A9" w:rsidRDefault="00906368" w:rsidP="00EA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субъектами малого бизнеса</w:t>
      </w:r>
      <w:r w:rsidRPr="004006BD">
        <w:rPr>
          <w:rFonts w:ascii="Times New Roman" w:hAnsi="Times New Roman" w:cs="Times New Roman"/>
          <w:sz w:val="28"/>
          <w:szCs w:val="28"/>
        </w:rPr>
        <w:t>!</w:t>
      </w:r>
    </w:p>
    <w:p w:rsidR="00906368" w:rsidRDefault="00906368" w:rsidP="009E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368" w:rsidRDefault="00906368" w:rsidP="000B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Доводим до Вашего сведения, что в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олугодии 2021 года,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0BF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AB0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от 24.07.2007 N 209-ФЗ «</w:t>
      </w:r>
      <w:r w:rsidRPr="00AB0BFC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ельства в Российской Федерации»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Росстат проводи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>т эконом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ическую перепись малого бизнеса.</w:t>
      </w:r>
    </w:p>
    <w:p w:rsidR="00906368" w:rsidRDefault="00906368" w:rsidP="000B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B26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1 апреля 2021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6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КАЖДЫЙ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6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субъект малого бизнеса ОБЯЗАН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заполнить анкету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статистического наблюдения.</w:t>
      </w:r>
    </w:p>
    <w:p w:rsidR="00906368" w:rsidRDefault="00906368" w:rsidP="007D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52">
        <w:rPr>
          <w:rFonts w:ascii="Times New Roman" w:hAnsi="Times New Roman" w:cs="Times New Roman"/>
          <w:sz w:val="28"/>
          <w:szCs w:val="28"/>
          <w:lang w:eastAsia="ru-RU"/>
        </w:rPr>
        <w:t>Анкеты разработаны отдельно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06368" w:rsidRDefault="00906368" w:rsidP="00EA68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для малых предприятий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(форма </w:t>
      </w:r>
      <w:r w:rsidRPr="007D3CDF">
        <w:rPr>
          <w:rFonts w:ascii="Times New Roman" w:hAnsi="Times New Roman" w:cs="Times New Roman"/>
          <w:sz w:val="28"/>
          <w:szCs w:val="28"/>
        </w:rPr>
        <w:t>МП-сп «Сведения об основных показателях деятельности малого предприятия за 2020 год»</w:t>
      </w:r>
      <w:r>
        <w:rPr>
          <w:rFonts w:ascii="Times New Roman" w:hAnsi="Times New Roman" w:cs="Times New Roman"/>
          <w:sz w:val="28"/>
          <w:szCs w:val="28"/>
        </w:rPr>
        <w:t>). П</w:t>
      </w:r>
      <w:r w:rsidRPr="007D3CDF">
        <w:rPr>
          <w:rFonts w:ascii="Times New Roman" w:hAnsi="Times New Roman" w:cs="Times New Roman"/>
          <w:sz w:val="28"/>
          <w:szCs w:val="28"/>
        </w:rPr>
        <w:t xml:space="preserve">редоставляют </w:t>
      </w:r>
      <w:r>
        <w:rPr>
          <w:rFonts w:ascii="Times New Roman" w:hAnsi="Times New Roman" w:cs="Times New Roman"/>
          <w:sz w:val="28"/>
          <w:szCs w:val="28"/>
        </w:rPr>
        <w:t>ВСЕ ю</w:t>
      </w:r>
      <w:r w:rsidRPr="007D3CDF">
        <w:rPr>
          <w:rFonts w:ascii="Times New Roman" w:hAnsi="Times New Roman" w:cs="Times New Roman"/>
          <w:sz w:val="28"/>
          <w:szCs w:val="28"/>
        </w:rPr>
        <w:t xml:space="preserve">ридические лица, включая крестьянские (фермерские) хозяйства, являющиеся малыми предприятиями в соответствии </w:t>
      </w:r>
      <w:r w:rsidRPr="007D3CDF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24 июля 2007 г. № 209-ФЗ «О развитии малого </w:t>
      </w:r>
      <w:r w:rsidRPr="007D3CDF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в Российской Федерации».</w:t>
      </w:r>
    </w:p>
    <w:p w:rsidR="00906368" w:rsidRPr="005F364C" w:rsidRDefault="00906368" w:rsidP="005F36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A6807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(форма                                               </w:t>
      </w:r>
      <w:r w:rsidRPr="00EA6807">
        <w:rPr>
          <w:rFonts w:ascii="Times New Roman" w:hAnsi="Times New Roman" w:cs="Times New Roman"/>
          <w:sz w:val="28"/>
          <w:szCs w:val="28"/>
        </w:rPr>
        <w:t xml:space="preserve">№ 1-предприниматель «Сведения о деятельности индивидуального предпринимателя за 2020 год»). </w:t>
      </w:r>
      <w:r>
        <w:rPr>
          <w:rFonts w:ascii="Times New Roman" w:hAnsi="Times New Roman" w:cs="Times New Roman"/>
          <w:sz w:val="28"/>
          <w:szCs w:val="28"/>
        </w:rPr>
        <w:t>Предоставляют ВСЕ</w:t>
      </w:r>
      <w:r w:rsidRPr="00EA6807">
        <w:rPr>
          <w:rFonts w:ascii="Times New Roman" w:hAnsi="Times New Roman" w:cs="Times New Roman"/>
          <w:sz w:val="28"/>
          <w:szCs w:val="28"/>
        </w:rPr>
        <w:t xml:space="preserve"> физические лица, занимающиеся предпринимательской деятельностью без образования юридического лица (индивидуальные предприниматели) в соответствии </w:t>
      </w:r>
      <w:r w:rsidRPr="00EA6807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24 июля 2007 г. № 209-ФЗ «О развитии малого </w:t>
      </w:r>
      <w:r w:rsidRPr="00EA6807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в Российской Федерации».</w:t>
      </w:r>
    </w:p>
    <w:p w:rsidR="00906368" w:rsidRPr="00822DC4" w:rsidRDefault="00906368" w:rsidP="009E2B3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отчетности и инструкции по их заполнению размещены на сайте Петростата в разделе «Обследования и наблюдения» - «Сплошное наблюдение за деятельностью малого и среднего бизнеса»: </w:t>
      </w:r>
      <w:r w:rsidRPr="009E2B32">
        <w:rPr>
          <w:rFonts w:ascii="Times New Roman" w:hAnsi="Times New Roman" w:cs="Times New Roman"/>
          <w:sz w:val="28"/>
          <w:szCs w:val="28"/>
        </w:rPr>
        <w:t>https://petrostat.gks.ru/folder/59234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368" w:rsidRPr="000B2652" w:rsidRDefault="00906368" w:rsidP="000B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анкету можно 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B26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электронном виде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помощью:</w:t>
      </w:r>
    </w:p>
    <w:p w:rsidR="00906368" w:rsidRDefault="00906368" w:rsidP="0042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52">
        <w:rPr>
          <w:rFonts w:ascii="Times New Roman" w:hAnsi="Times New Roman" w:cs="Times New Roman"/>
          <w:sz w:val="28"/>
          <w:szCs w:val="28"/>
          <w:lang w:eastAsia="ru-RU"/>
        </w:rPr>
        <w:t>портала Госуслуг (при наличии подтвержденной учетной записи);</w:t>
      </w:r>
    </w:p>
    <w:p w:rsidR="00906368" w:rsidRDefault="00906368" w:rsidP="0042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7DF">
        <w:rPr>
          <w:rFonts w:ascii="Times New Roman" w:hAnsi="Times New Roman" w:cs="Times New Roman"/>
          <w:sz w:val="28"/>
          <w:szCs w:val="28"/>
          <w:lang w:eastAsia="ru-RU"/>
        </w:rPr>
        <w:t>интернет-сайта Росстата (при наличии электронной цифровой подписи);</w:t>
      </w:r>
    </w:p>
    <w:p w:rsidR="00906368" w:rsidRPr="004257DF" w:rsidRDefault="00906368" w:rsidP="0042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7DF">
        <w:rPr>
          <w:rFonts w:ascii="Times New Roman" w:hAnsi="Times New Roman" w:cs="Times New Roman"/>
          <w:sz w:val="28"/>
          <w:szCs w:val="28"/>
          <w:lang w:eastAsia="ru-RU"/>
        </w:rPr>
        <w:t>операторов электронного документооборота.</w:t>
      </w:r>
    </w:p>
    <w:p w:rsidR="00906368" w:rsidRDefault="00906368" w:rsidP="009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52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9E2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сохранена возможность личного предоставления заполненной анкеты в бумажном виде или отправки по почте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Управление Федеральной службы государственной статистики по г. Санкт-Петербургу и Ленинградской области  (а</w:t>
      </w:r>
      <w:r w:rsidRPr="004257DF">
        <w:rPr>
          <w:rFonts w:ascii="Times New Roman" w:hAnsi="Times New Roman" w:cs="Times New Roman"/>
          <w:sz w:val="28"/>
          <w:szCs w:val="28"/>
          <w:lang w:eastAsia="ru-RU"/>
        </w:rPr>
        <w:t>дрес: 197376, г. Санкт-Петербург, ул. Профессора Попова, д.39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4257DF">
        <w:rPr>
          <w:rFonts w:ascii="Times New Roman" w:hAnsi="Times New Roman" w:cs="Times New Roman"/>
          <w:sz w:val="28"/>
          <w:szCs w:val="28"/>
          <w:lang w:eastAsia="ru-RU"/>
        </w:rPr>
        <w:t>Тел.: (812)230-75-20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06368" w:rsidRDefault="00906368" w:rsidP="009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для передачи в Петростат можно передать заполненные анкеты:</w:t>
      </w:r>
    </w:p>
    <w:p w:rsidR="00906368" w:rsidRPr="004257DF" w:rsidRDefault="00906368" w:rsidP="0042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отдел развития сельскохозяйственного производства, малого и среднего предпринимательства управления экономики администрации МО «Всеволожский муниципальный район» ЛО (адрес: ЛО, Всеволожскй р-н,                   г. Всеволожск, Всеволожский пр., д. 72, тел. 8(81370)23234, 8(81370)24725, 8(81370)31457);</w:t>
      </w:r>
    </w:p>
    <w:p w:rsidR="00906368" w:rsidRDefault="00906368" w:rsidP="0042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Фонд «Всеволожский центр поддержки предпринимательства – бизнес-инкубатор» микрокредитная компания (адрес: ЛО, Всеволожский р-н, г. Всеволожск, Всеволожский пр., д. 14а, тел. 8(904)5132600)</w:t>
      </w:r>
      <w:r w:rsidRPr="000B26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368" w:rsidRPr="002F112D" w:rsidRDefault="00906368" w:rsidP="002F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2D">
        <w:rPr>
          <w:rFonts w:ascii="Times New Roman" w:hAnsi="Times New Roman" w:cs="Times New Roman"/>
          <w:sz w:val="28"/>
          <w:szCs w:val="28"/>
          <w:lang w:eastAsia="ru-RU"/>
        </w:rPr>
        <w:t>Росстат гарантирует конфиденциальность предоставленной Вами информации. Все сведения будут использоваться в обобщенном виде.</w:t>
      </w:r>
    </w:p>
    <w:p w:rsidR="00906368" w:rsidRPr="004257DF" w:rsidRDefault="00906368" w:rsidP="00425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57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Обращаем Ваше внимание, что экономическая перепись малого бизнеса проводится один раз в пять лет, и, в соответствии с законодательством Российской Федерации, учас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тие в ней является обязательным!</w:t>
      </w:r>
    </w:p>
    <w:p w:rsidR="00906368" w:rsidRPr="002F112D" w:rsidRDefault="00906368" w:rsidP="000B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13.19 КоАП РФ </w:t>
      </w:r>
      <w:r w:rsidRPr="002F112D">
        <w:rPr>
          <w:rFonts w:ascii="Times New Roman" w:hAnsi="Times New Roman" w:cs="Times New Roman"/>
          <w:b/>
          <w:bCs/>
          <w:sz w:val="28"/>
          <w:szCs w:val="28"/>
        </w:rPr>
        <w:t>непредоставление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12D">
        <w:rPr>
          <w:rStyle w:val="blk"/>
          <w:rFonts w:ascii="Times New Roman" w:hAnsi="Times New Roman" w:cs="Times New Roman"/>
          <w:b/>
          <w:bCs/>
          <w:sz w:val="28"/>
          <w:szCs w:val="28"/>
        </w:rPr>
        <w:t>статистических данных</w:t>
      </w:r>
      <w:r w:rsidRPr="002F112D">
        <w:rPr>
          <w:rStyle w:val="blk"/>
          <w:rFonts w:ascii="Times New Roman" w:hAnsi="Times New Roman" w:cs="Times New Roman"/>
          <w:sz w:val="28"/>
          <w:szCs w:val="28"/>
        </w:rPr>
        <w:t xml:space="preserve"> в установленном порядке или несвоевременное предоставление этих данных либо предоставление недостоверных первичных статистических данных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F112D">
        <w:rPr>
          <w:rStyle w:val="blk"/>
          <w:rFonts w:ascii="Times New Roman" w:hAnsi="Times New Roman" w:cs="Times New Roman"/>
          <w:b/>
          <w:bCs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рублей.</w:t>
      </w:r>
    </w:p>
    <w:p w:rsidR="00906368" w:rsidRPr="002F112D" w:rsidRDefault="00906368" w:rsidP="0017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заполнению анкеты, вы можете обратиться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Фонд «Всеволожский центр поддержки предпринимательства – бизнес-инкубатор» микрокредитная компания (адрес: ЛО, Всеволожский р-н, г. Всеволожск, Всеволожский пр., д. 14а, тел. 8(904)5132600). </w:t>
      </w:r>
      <w:r w:rsidRPr="002F11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Сотрудники Фонда бесплатно проконсультируют и окажут содействие в заполнении анкеты.</w:t>
      </w:r>
    </w:p>
    <w:p w:rsidR="00906368" w:rsidRDefault="00906368" w:rsidP="002F54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6368" w:rsidRPr="00780ADE" w:rsidRDefault="00906368" w:rsidP="00CE6B2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6368" w:rsidRPr="00780ADE" w:rsidSect="009E2B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93B"/>
    <w:multiLevelType w:val="hybridMultilevel"/>
    <w:tmpl w:val="97869854"/>
    <w:lvl w:ilvl="0" w:tplc="9AD684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8A7811"/>
    <w:multiLevelType w:val="hybridMultilevel"/>
    <w:tmpl w:val="38C09B26"/>
    <w:lvl w:ilvl="0" w:tplc="9AD684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79F25FC"/>
    <w:multiLevelType w:val="hybridMultilevel"/>
    <w:tmpl w:val="CFC2EA58"/>
    <w:lvl w:ilvl="0" w:tplc="9AD684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71"/>
    <w:rsid w:val="00076F88"/>
    <w:rsid w:val="00091EAE"/>
    <w:rsid w:val="000B2652"/>
    <w:rsid w:val="001040E6"/>
    <w:rsid w:val="0017690B"/>
    <w:rsid w:val="001A3632"/>
    <w:rsid w:val="001E13BE"/>
    <w:rsid w:val="00213CBB"/>
    <w:rsid w:val="00240748"/>
    <w:rsid w:val="002A5447"/>
    <w:rsid w:val="002A560C"/>
    <w:rsid w:val="002F112D"/>
    <w:rsid w:val="002F54AD"/>
    <w:rsid w:val="003849AD"/>
    <w:rsid w:val="004006BD"/>
    <w:rsid w:val="004257DF"/>
    <w:rsid w:val="0045385E"/>
    <w:rsid w:val="004A3A71"/>
    <w:rsid w:val="004C093D"/>
    <w:rsid w:val="004C2F6E"/>
    <w:rsid w:val="00505FFC"/>
    <w:rsid w:val="005629C3"/>
    <w:rsid w:val="0057259B"/>
    <w:rsid w:val="005A7066"/>
    <w:rsid w:val="005F364C"/>
    <w:rsid w:val="005F37E5"/>
    <w:rsid w:val="00647521"/>
    <w:rsid w:val="006E57C8"/>
    <w:rsid w:val="006F75BE"/>
    <w:rsid w:val="007279A4"/>
    <w:rsid w:val="007665A9"/>
    <w:rsid w:val="00780ADE"/>
    <w:rsid w:val="007D3CDF"/>
    <w:rsid w:val="00822DC4"/>
    <w:rsid w:val="008421F6"/>
    <w:rsid w:val="008A1456"/>
    <w:rsid w:val="00906368"/>
    <w:rsid w:val="009E2B32"/>
    <w:rsid w:val="00A96863"/>
    <w:rsid w:val="00AB0BFC"/>
    <w:rsid w:val="00B234C8"/>
    <w:rsid w:val="00C66EAA"/>
    <w:rsid w:val="00CE6B2F"/>
    <w:rsid w:val="00D51B4F"/>
    <w:rsid w:val="00D90456"/>
    <w:rsid w:val="00DD6314"/>
    <w:rsid w:val="00EA27D1"/>
    <w:rsid w:val="00EA6807"/>
    <w:rsid w:val="00F9392E"/>
    <w:rsid w:val="00F96E27"/>
    <w:rsid w:val="00F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5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54AD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B2F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uiPriority w:val="99"/>
    <w:rsid w:val="002F1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568</Words>
  <Characters>3238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cp:lastPrinted>2021-02-08T13:03:00Z</cp:lastPrinted>
  <dcterms:created xsi:type="dcterms:W3CDTF">2021-02-19T11:39:00Z</dcterms:created>
  <dcterms:modified xsi:type="dcterms:W3CDTF">2021-02-20T08:25:00Z</dcterms:modified>
</cp:coreProperties>
</file>